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1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37807A7E"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074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6C2E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3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所学专业属于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专业，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参加保亭黎族苗族自治县卫健系统2025年“封关拓新局·四城同办”秋季校招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符合本次招聘岗位要求的各项条件，如有虚假承诺，同意记入个人诚信档案并取消招聘资格。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现就有关情况承诺如下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95F66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□本人属2026年应届毕业生，目前尚未取得报考岗位所要求的毕业证书。本人知晓并承诺：</w:t>
      </w:r>
    </w:p>
    <w:p w14:paraId="485749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在2026年7月31日前取得招聘岗位要求的毕业证书及学位证书，否则，将被取消录用资格。</w:t>
      </w:r>
    </w:p>
    <w:p w14:paraId="6E737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□本人在入职2年内取得执业医师资格证书，未取得的将解除聘用合同。</w:t>
      </w:r>
    </w:p>
    <w:p w14:paraId="71CC33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right="42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□本人属留学回国和港澳台2026年应届毕业生，目前尚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未取得《学历学位认证书》。本人知晓并承诺：</w:t>
      </w:r>
    </w:p>
    <w:p w14:paraId="4D1F63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在2026年8月15日前取得《学历学位认证书》，否则，将被取消录用资格。</w:t>
      </w:r>
    </w:p>
    <w:p w14:paraId="46DEDE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    </w:t>
      </w:r>
    </w:p>
    <w:p w14:paraId="11047B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2" w:right="42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138304A8"/>
    <w:rsid w:val="18747749"/>
    <w:rsid w:val="1B636D2B"/>
    <w:rsid w:val="344414FF"/>
    <w:rsid w:val="386010E7"/>
    <w:rsid w:val="439F0EA7"/>
    <w:rsid w:val="6ABD5A3E"/>
    <w:rsid w:val="72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637</Characters>
  <Lines>0</Lines>
  <Paragraphs>0</Paragraphs>
  <TotalTime>1</TotalTime>
  <ScaleCrop>false</ScaleCrop>
  <LinksUpToDate>false</LinksUpToDate>
  <CharactersWithSpaces>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2024-04-18T07:04:00Z</dcterms:created>
  <dc:creator>lenovo</dc:creator>
  <cp:lastModifiedBy>HuAnG</cp:lastModifiedBy>
  <dcterms:modified xsi:type="dcterms:W3CDTF">2025-10-17T01:57:56Z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B5ED3CA64D1447C5BD037FB6B12CD846_12</vt:lpwstr>
  </property>
  <property fmtid="{D5CDD505-2E9C-101B-9397-08002B2CF9AE}" pid="4" name="KSOTemplateDocerSaveRecord">
    <vt:lpwstr>eyJoZGlkIjoiZTNlZDZjNGFlN2QyMzQ5NTYyN2IzOTQ4MjQ4NmI3MzciLCJ1c2VySWQiOiI0NTExMzcwMTgifQ==</vt:lpwstr>
  </property>
</Properties>
</file>